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EC" w:rsidRPr="00BE0CEC" w:rsidRDefault="000F1F57" w:rsidP="00BE0CEC">
      <w:pPr>
        <w:pStyle w:val="1"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</w:rPr>
      </w:pPr>
      <w:bookmarkStart w:id="0" w:name="_Toc35393813"/>
      <w:r w:rsidRPr="000F1F57">
        <w:rPr>
          <w:rFonts w:ascii="宋体" w:hAnsi="宋体" w:hint="eastAsia"/>
        </w:rPr>
        <w:t>北京市昌平区医院全自动免疫流水线采购项目</w:t>
      </w:r>
      <w:r w:rsidR="00BE0CEC" w:rsidRPr="00BE0CEC">
        <w:rPr>
          <w:rFonts w:ascii="宋体" w:hAnsi="宋体" w:hint="eastAsia"/>
        </w:rPr>
        <w:t>更正公告</w:t>
      </w:r>
      <w:bookmarkEnd w:id="0"/>
    </w:p>
    <w:p w:rsidR="00BE0CEC" w:rsidRPr="00BE0CEC" w:rsidRDefault="00BE0CEC" w:rsidP="00BE0CEC">
      <w:pPr>
        <w:pStyle w:val="2"/>
        <w:spacing w:line="360" w:lineRule="auto"/>
        <w:rPr>
          <w:rFonts w:ascii="宋体" w:eastAsia="宋体" w:hAnsi="宋体" w:cs="宋体"/>
          <w:b w:val="0"/>
          <w:sz w:val="28"/>
          <w:szCs w:val="28"/>
        </w:rPr>
      </w:pPr>
      <w:bookmarkStart w:id="1" w:name="_Toc28359104"/>
      <w:bookmarkStart w:id="2" w:name="_Toc28359027"/>
      <w:bookmarkStart w:id="3" w:name="_Toc35393645"/>
      <w:bookmarkStart w:id="4" w:name="_Toc35393814"/>
      <w:r w:rsidRPr="00BE0CEC">
        <w:rPr>
          <w:rFonts w:ascii="宋体" w:eastAsia="宋体" w:hAnsi="宋体" w:cs="宋体" w:hint="eastAsia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:rsidR="00BE0CEC" w:rsidRPr="00BE0CEC" w:rsidRDefault="00BE0CEC" w:rsidP="00BE0CE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E0CEC">
        <w:rPr>
          <w:rFonts w:ascii="宋体" w:eastAsia="宋体" w:hAnsi="宋体" w:hint="eastAsia"/>
          <w:sz w:val="28"/>
          <w:szCs w:val="28"/>
        </w:rPr>
        <w:t>原公告的采购招标编号：</w:t>
      </w:r>
      <w:r w:rsidR="000F1F57" w:rsidRPr="000F1F57">
        <w:rPr>
          <w:rFonts w:ascii="宋体" w:eastAsia="宋体" w:hAnsi="宋体"/>
          <w:sz w:val="28"/>
          <w:szCs w:val="28"/>
          <w:u w:val="single"/>
        </w:rPr>
        <w:t>ZTXY-2021-H43881</w:t>
      </w:r>
    </w:p>
    <w:p w:rsidR="00BE0CEC" w:rsidRPr="00BE0CEC" w:rsidRDefault="00BE0CEC" w:rsidP="00BE0CE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E0CEC">
        <w:rPr>
          <w:rFonts w:ascii="宋体" w:eastAsia="宋体" w:hAnsi="宋体" w:hint="eastAsia"/>
          <w:sz w:val="28"/>
          <w:szCs w:val="28"/>
        </w:rPr>
        <w:t>原公告的采购项目名称：</w:t>
      </w:r>
      <w:r w:rsidR="000F1F57" w:rsidRPr="000F1F57">
        <w:rPr>
          <w:rFonts w:ascii="宋体" w:eastAsia="宋体" w:hAnsi="宋体" w:hint="eastAsia"/>
          <w:sz w:val="28"/>
          <w:szCs w:val="28"/>
          <w:u w:val="single"/>
        </w:rPr>
        <w:t>北京市昌平区医院全自动免疫流水线采购项目</w:t>
      </w:r>
    </w:p>
    <w:p w:rsidR="00BE0CEC" w:rsidRPr="00BE0CEC" w:rsidRDefault="00BE0CEC" w:rsidP="00BE0CE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E0CEC">
        <w:rPr>
          <w:rFonts w:ascii="宋体" w:eastAsia="宋体" w:hAnsi="宋体" w:hint="eastAsia"/>
          <w:sz w:val="28"/>
          <w:szCs w:val="28"/>
        </w:rPr>
        <w:t>首次公告日期：</w:t>
      </w:r>
      <w:r w:rsidRPr="00BE0CEC">
        <w:rPr>
          <w:rFonts w:ascii="宋体" w:eastAsia="宋体" w:hAnsi="宋体"/>
          <w:sz w:val="28"/>
          <w:szCs w:val="28"/>
          <w:u w:val="single"/>
        </w:rPr>
        <w:t>20</w:t>
      </w:r>
      <w:r w:rsidR="000F1F57">
        <w:rPr>
          <w:rFonts w:ascii="宋体" w:eastAsia="宋体" w:hAnsi="宋体"/>
          <w:sz w:val="28"/>
          <w:szCs w:val="28"/>
          <w:u w:val="single"/>
        </w:rPr>
        <w:t>21</w:t>
      </w:r>
      <w:r w:rsidRPr="00BE0CEC">
        <w:rPr>
          <w:rFonts w:ascii="宋体" w:eastAsia="宋体" w:hAnsi="宋体"/>
          <w:sz w:val="28"/>
          <w:szCs w:val="28"/>
          <w:u w:val="single"/>
        </w:rPr>
        <w:t>年</w:t>
      </w:r>
      <w:r w:rsidR="000F1F57">
        <w:rPr>
          <w:rFonts w:ascii="宋体" w:eastAsia="宋体" w:hAnsi="宋体"/>
          <w:sz w:val="28"/>
          <w:szCs w:val="28"/>
          <w:u w:val="single"/>
        </w:rPr>
        <w:t>11</w:t>
      </w:r>
      <w:r w:rsidRPr="00BE0CEC">
        <w:rPr>
          <w:rFonts w:ascii="宋体" w:eastAsia="宋体" w:hAnsi="宋体"/>
          <w:sz w:val="28"/>
          <w:szCs w:val="28"/>
          <w:u w:val="single"/>
        </w:rPr>
        <w:t>月</w:t>
      </w:r>
      <w:r w:rsidR="000F1F57">
        <w:rPr>
          <w:rFonts w:ascii="宋体" w:eastAsia="宋体" w:hAnsi="宋体"/>
          <w:sz w:val="28"/>
          <w:szCs w:val="28"/>
          <w:u w:val="single"/>
        </w:rPr>
        <w:t>25</w:t>
      </w:r>
      <w:r w:rsidRPr="00BE0CEC">
        <w:rPr>
          <w:rFonts w:ascii="宋体" w:eastAsia="宋体" w:hAnsi="宋体"/>
          <w:sz w:val="28"/>
          <w:szCs w:val="28"/>
          <w:u w:val="single"/>
        </w:rPr>
        <w:t>日</w:t>
      </w:r>
    </w:p>
    <w:p w:rsidR="00BE0CEC" w:rsidRPr="00BE0CEC" w:rsidRDefault="00BE0CEC" w:rsidP="00BE0CEC">
      <w:pPr>
        <w:pStyle w:val="2"/>
        <w:spacing w:line="360" w:lineRule="auto"/>
        <w:rPr>
          <w:rFonts w:ascii="宋体" w:eastAsia="宋体" w:hAnsi="宋体" w:cs="宋体"/>
          <w:b w:val="0"/>
          <w:sz w:val="28"/>
          <w:szCs w:val="28"/>
        </w:rPr>
      </w:pPr>
      <w:bookmarkStart w:id="5" w:name="_Toc28359105"/>
      <w:bookmarkStart w:id="6" w:name="_Toc28359028"/>
      <w:bookmarkStart w:id="7" w:name="_Toc35393646"/>
      <w:bookmarkStart w:id="8" w:name="_Toc35393815"/>
      <w:r w:rsidRPr="00BE0CEC">
        <w:rPr>
          <w:rFonts w:ascii="宋体" w:eastAsia="宋体" w:hAnsi="宋体" w:cs="宋体" w:hint="eastAsia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:rsidR="00BE0CEC" w:rsidRPr="00BE0CEC" w:rsidRDefault="00BE0CEC" w:rsidP="00BE0CE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E0CEC">
        <w:rPr>
          <w:rFonts w:ascii="宋体" w:eastAsia="宋体" w:hAnsi="宋体" w:hint="eastAsia"/>
          <w:sz w:val="28"/>
          <w:szCs w:val="28"/>
        </w:rPr>
        <w:t xml:space="preserve">更正事项： 采购文件    </w:t>
      </w:r>
    </w:p>
    <w:p w:rsidR="00BE0CEC" w:rsidRPr="00BE0CEC" w:rsidRDefault="00BE0CEC" w:rsidP="00BE0CEC">
      <w:pPr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 w:rsidRPr="00BE0CEC">
        <w:rPr>
          <w:rFonts w:ascii="宋体" w:eastAsia="宋体" w:hAnsi="宋体" w:hint="eastAsia"/>
          <w:sz w:val="28"/>
          <w:szCs w:val="28"/>
        </w:rPr>
        <w:t>更正内容：</w:t>
      </w:r>
    </w:p>
    <w:p w:rsidR="00BE0CEC" w:rsidRDefault="00BE0CEC" w:rsidP="000F1F57">
      <w:pPr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 w:rsidRPr="00BE0CEC">
        <w:rPr>
          <w:rFonts w:ascii="宋体" w:eastAsia="宋体" w:hAnsi="宋体" w:hint="eastAsia"/>
          <w:sz w:val="28"/>
          <w:szCs w:val="28"/>
          <w:u w:val="single"/>
        </w:rPr>
        <w:t>（一）原招标文件第</w:t>
      </w:r>
      <w:r w:rsidR="000F1F57">
        <w:rPr>
          <w:rFonts w:ascii="宋体" w:eastAsia="宋体" w:hAnsi="宋体" w:hint="eastAsia"/>
          <w:sz w:val="28"/>
          <w:szCs w:val="28"/>
          <w:u w:val="single"/>
        </w:rPr>
        <w:t>六</w:t>
      </w:r>
      <w:r w:rsidRPr="00BE0CEC">
        <w:rPr>
          <w:rFonts w:ascii="宋体" w:eastAsia="宋体" w:hAnsi="宋体" w:hint="eastAsia"/>
          <w:sz w:val="28"/>
          <w:szCs w:val="28"/>
          <w:u w:val="single"/>
        </w:rPr>
        <w:t>章</w:t>
      </w:r>
      <w:r w:rsidR="000F1F57">
        <w:rPr>
          <w:rFonts w:ascii="宋体" w:eastAsia="宋体" w:hAnsi="宋体" w:hint="eastAsia"/>
          <w:sz w:val="28"/>
          <w:szCs w:val="28"/>
          <w:u w:val="single"/>
        </w:rPr>
        <w:t>采购需求</w:t>
      </w:r>
      <w:r w:rsidRPr="00BE0CEC">
        <w:rPr>
          <w:rFonts w:ascii="宋体" w:eastAsia="宋体" w:hAnsi="宋体" w:hint="eastAsia"/>
          <w:sz w:val="28"/>
          <w:szCs w:val="28"/>
          <w:u w:val="single"/>
        </w:rPr>
        <w:t>中</w:t>
      </w:r>
      <w:r w:rsidR="000F1F57" w:rsidRPr="000F1F57">
        <w:rPr>
          <w:rFonts w:ascii="宋体" w:eastAsia="宋体" w:hAnsi="宋体" w:hint="eastAsia"/>
          <w:sz w:val="28"/>
          <w:szCs w:val="28"/>
          <w:u w:val="single"/>
        </w:rPr>
        <w:t>“</w:t>
      </w:r>
      <w:r w:rsidR="000F1F57" w:rsidRPr="000F1F57">
        <w:rPr>
          <w:rFonts w:ascii="宋体" w:eastAsia="宋体" w:hAnsi="宋体"/>
          <w:sz w:val="28"/>
          <w:szCs w:val="28"/>
          <w:u w:val="single"/>
        </w:rPr>
        <w:t>#2.2.1 单个进样单元进样速度≥1450样本管/h；可连续进样”</w:t>
      </w:r>
      <w:r w:rsidR="000F1F57">
        <w:rPr>
          <w:rFonts w:ascii="宋体" w:eastAsia="宋体" w:hAnsi="宋体" w:hint="eastAsia"/>
          <w:sz w:val="28"/>
          <w:szCs w:val="28"/>
          <w:u w:val="single"/>
        </w:rPr>
        <w:t>更正</w:t>
      </w:r>
      <w:r w:rsidR="000F1F57" w:rsidRPr="000F1F57">
        <w:rPr>
          <w:rFonts w:ascii="宋体" w:eastAsia="宋体" w:hAnsi="宋体"/>
          <w:sz w:val="28"/>
          <w:szCs w:val="28"/>
          <w:u w:val="single"/>
        </w:rPr>
        <w:t>为“#2.2.1 进样单元进样速度≥1350样本管/h；可连续进样”。</w:t>
      </w:r>
    </w:p>
    <w:p w:rsidR="000F1F57" w:rsidRDefault="000F1F57" w:rsidP="000F1F57">
      <w:pPr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  <w:u w:val="single"/>
        </w:rPr>
        <w:t>（二）</w:t>
      </w:r>
      <w:r w:rsidRPr="000F1F57">
        <w:rPr>
          <w:rFonts w:ascii="宋体" w:eastAsia="宋体" w:hAnsi="宋体" w:hint="eastAsia"/>
          <w:sz w:val="28"/>
          <w:szCs w:val="28"/>
          <w:u w:val="single"/>
        </w:rPr>
        <w:t>删除</w:t>
      </w:r>
      <w:r w:rsidRPr="00BE0CEC">
        <w:rPr>
          <w:rFonts w:ascii="宋体" w:eastAsia="宋体" w:hAnsi="宋体" w:hint="eastAsia"/>
          <w:sz w:val="28"/>
          <w:szCs w:val="28"/>
          <w:u w:val="single"/>
        </w:rPr>
        <w:t>原招标文件第</w:t>
      </w:r>
      <w:r>
        <w:rPr>
          <w:rFonts w:ascii="宋体" w:eastAsia="宋体" w:hAnsi="宋体" w:hint="eastAsia"/>
          <w:sz w:val="28"/>
          <w:szCs w:val="28"/>
          <w:u w:val="single"/>
        </w:rPr>
        <w:t>六</w:t>
      </w:r>
      <w:r w:rsidRPr="00BE0CEC">
        <w:rPr>
          <w:rFonts w:ascii="宋体" w:eastAsia="宋体" w:hAnsi="宋体" w:hint="eastAsia"/>
          <w:sz w:val="28"/>
          <w:szCs w:val="28"/>
          <w:u w:val="single"/>
        </w:rPr>
        <w:t>章</w:t>
      </w:r>
      <w:r>
        <w:rPr>
          <w:rFonts w:ascii="宋体" w:eastAsia="宋体" w:hAnsi="宋体" w:hint="eastAsia"/>
          <w:sz w:val="28"/>
          <w:szCs w:val="28"/>
          <w:u w:val="single"/>
        </w:rPr>
        <w:t>采购需求</w:t>
      </w:r>
      <w:r w:rsidRPr="00BE0CEC">
        <w:rPr>
          <w:rFonts w:ascii="宋体" w:eastAsia="宋体" w:hAnsi="宋体" w:hint="eastAsia"/>
          <w:sz w:val="28"/>
          <w:szCs w:val="28"/>
          <w:u w:val="single"/>
        </w:rPr>
        <w:t>中</w:t>
      </w:r>
      <w:r w:rsidRPr="000F1F57">
        <w:rPr>
          <w:rFonts w:ascii="宋体" w:eastAsia="宋体" w:hAnsi="宋体" w:hint="eastAsia"/>
          <w:sz w:val="28"/>
          <w:szCs w:val="28"/>
          <w:u w:val="single"/>
        </w:rPr>
        <w:t xml:space="preserve"> “</w:t>
      </w:r>
      <w:r w:rsidRPr="000F1F57">
        <w:rPr>
          <w:rFonts w:ascii="宋体" w:eastAsia="宋体" w:hAnsi="宋体"/>
          <w:sz w:val="28"/>
          <w:szCs w:val="28"/>
          <w:u w:val="single"/>
        </w:rPr>
        <w:t xml:space="preserve">3.2 </w:t>
      </w:r>
      <w:r w:rsidRPr="000F1F57">
        <w:rPr>
          <w:rFonts w:ascii="宋体" w:eastAsia="宋体" w:hAnsi="宋体" w:hint="eastAsia"/>
          <w:sz w:val="28"/>
          <w:szCs w:val="28"/>
          <w:u w:val="single"/>
        </w:rPr>
        <w:t>轨道连接冷藏后处理冰箱总容量≥</w:t>
      </w:r>
      <w:r w:rsidRPr="000F1F57">
        <w:rPr>
          <w:rFonts w:ascii="宋体" w:eastAsia="宋体" w:hAnsi="宋体"/>
          <w:sz w:val="28"/>
          <w:szCs w:val="28"/>
          <w:u w:val="single"/>
        </w:rPr>
        <w:t>10000</w:t>
      </w:r>
      <w:r>
        <w:rPr>
          <w:rFonts w:ascii="宋体" w:eastAsia="宋体" w:hAnsi="宋体"/>
          <w:sz w:val="28"/>
          <w:szCs w:val="28"/>
          <w:u w:val="single"/>
        </w:rPr>
        <w:t>管</w:t>
      </w:r>
      <w:r w:rsidRPr="000F1F57">
        <w:rPr>
          <w:rFonts w:ascii="宋体" w:eastAsia="宋体" w:hAnsi="宋体"/>
          <w:sz w:val="28"/>
          <w:szCs w:val="28"/>
          <w:u w:val="single"/>
        </w:rPr>
        <w:t>”。</w:t>
      </w:r>
    </w:p>
    <w:p w:rsidR="000F1F57" w:rsidRDefault="000F1F57" w:rsidP="000F1F57">
      <w:pPr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  <w:u w:val="single"/>
        </w:rPr>
        <w:t>（三）</w:t>
      </w:r>
      <w:r w:rsidRPr="00BE0CEC">
        <w:rPr>
          <w:rFonts w:ascii="宋体" w:eastAsia="宋体" w:hAnsi="宋体" w:hint="eastAsia"/>
          <w:sz w:val="28"/>
          <w:szCs w:val="28"/>
          <w:u w:val="single"/>
        </w:rPr>
        <w:t>原招标文件第</w:t>
      </w:r>
      <w:r>
        <w:rPr>
          <w:rFonts w:ascii="宋体" w:eastAsia="宋体" w:hAnsi="宋体" w:hint="eastAsia"/>
          <w:sz w:val="28"/>
          <w:szCs w:val="28"/>
          <w:u w:val="single"/>
        </w:rPr>
        <w:t>六</w:t>
      </w:r>
      <w:r w:rsidRPr="00BE0CEC">
        <w:rPr>
          <w:rFonts w:ascii="宋体" w:eastAsia="宋体" w:hAnsi="宋体" w:hint="eastAsia"/>
          <w:sz w:val="28"/>
          <w:szCs w:val="28"/>
          <w:u w:val="single"/>
        </w:rPr>
        <w:t>章</w:t>
      </w:r>
      <w:r>
        <w:rPr>
          <w:rFonts w:ascii="宋体" w:eastAsia="宋体" w:hAnsi="宋体" w:hint="eastAsia"/>
          <w:sz w:val="28"/>
          <w:szCs w:val="28"/>
          <w:u w:val="single"/>
        </w:rPr>
        <w:t>采购需求</w:t>
      </w:r>
      <w:r w:rsidRPr="00BE0CEC">
        <w:rPr>
          <w:rFonts w:ascii="宋体" w:eastAsia="宋体" w:hAnsi="宋体" w:hint="eastAsia"/>
          <w:sz w:val="28"/>
          <w:szCs w:val="28"/>
          <w:u w:val="single"/>
        </w:rPr>
        <w:t>中</w:t>
      </w:r>
      <w:r w:rsidRPr="000F1F57">
        <w:rPr>
          <w:rFonts w:ascii="宋体" w:eastAsia="宋体" w:hAnsi="宋体" w:hint="eastAsia"/>
          <w:sz w:val="28"/>
          <w:szCs w:val="28"/>
          <w:u w:val="single"/>
        </w:rPr>
        <w:t>“</w:t>
      </w:r>
      <w:r w:rsidRPr="000F1F57">
        <w:rPr>
          <w:rFonts w:ascii="宋体" w:eastAsia="宋体" w:hAnsi="宋体"/>
          <w:sz w:val="28"/>
          <w:szCs w:val="28"/>
          <w:u w:val="single"/>
        </w:rPr>
        <w:t>#8.1可流水线上在轨取样，一次性吸走所需要的血清，原始管自动进入下一个模块”</w:t>
      </w:r>
      <w:r>
        <w:rPr>
          <w:rFonts w:ascii="宋体" w:eastAsia="宋体" w:hAnsi="宋体" w:hint="eastAsia"/>
          <w:sz w:val="28"/>
          <w:szCs w:val="28"/>
          <w:u w:val="single"/>
        </w:rPr>
        <w:t>更正</w:t>
      </w:r>
      <w:r w:rsidRPr="000F1F57">
        <w:rPr>
          <w:rFonts w:ascii="宋体" w:eastAsia="宋体" w:hAnsi="宋体"/>
          <w:sz w:val="28"/>
          <w:szCs w:val="28"/>
          <w:u w:val="single"/>
        </w:rPr>
        <w:t>为</w:t>
      </w:r>
      <w:r>
        <w:rPr>
          <w:rFonts w:ascii="宋体" w:eastAsia="宋体" w:hAnsi="宋体"/>
          <w:sz w:val="28"/>
          <w:szCs w:val="28"/>
          <w:u w:val="single"/>
        </w:rPr>
        <w:t>“#8.1</w:t>
      </w:r>
      <w:r w:rsidRPr="000F1F57">
        <w:rPr>
          <w:rFonts w:ascii="宋体" w:eastAsia="宋体" w:hAnsi="宋体"/>
          <w:sz w:val="28"/>
          <w:szCs w:val="28"/>
          <w:u w:val="single"/>
        </w:rPr>
        <w:t>仪器可流水线上在轨取样，可一次性吸走检测所需要的血清，原始管自动进入下一个模块或者流水线上具备分杯系统，可预先分杯，提高取样效率”。</w:t>
      </w:r>
    </w:p>
    <w:p w:rsidR="000F1F57" w:rsidRDefault="000F1F57" w:rsidP="000F1F57">
      <w:pPr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  <w:u w:val="single"/>
        </w:rPr>
        <w:lastRenderedPageBreak/>
        <w:t>（四）</w:t>
      </w:r>
      <w:r w:rsidRPr="00BE0CEC">
        <w:rPr>
          <w:rFonts w:ascii="宋体" w:eastAsia="宋体" w:hAnsi="宋体" w:hint="eastAsia"/>
          <w:sz w:val="28"/>
          <w:szCs w:val="28"/>
          <w:u w:val="single"/>
        </w:rPr>
        <w:t>原招标文件第</w:t>
      </w:r>
      <w:r>
        <w:rPr>
          <w:rFonts w:ascii="宋体" w:eastAsia="宋体" w:hAnsi="宋体" w:hint="eastAsia"/>
          <w:sz w:val="28"/>
          <w:szCs w:val="28"/>
          <w:u w:val="single"/>
        </w:rPr>
        <w:t>六</w:t>
      </w:r>
      <w:r w:rsidRPr="00BE0CEC">
        <w:rPr>
          <w:rFonts w:ascii="宋体" w:eastAsia="宋体" w:hAnsi="宋体" w:hint="eastAsia"/>
          <w:sz w:val="28"/>
          <w:szCs w:val="28"/>
          <w:u w:val="single"/>
        </w:rPr>
        <w:t>章</w:t>
      </w:r>
      <w:r>
        <w:rPr>
          <w:rFonts w:ascii="宋体" w:eastAsia="宋体" w:hAnsi="宋体" w:hint="eastAsia"/>
          <w:sz w:val="28"/>
          <w:szCs w:val="28"/>
          <w:u w:val="single"/>
        </w:rPr>
        <w:t>采购需求</w:t>
      </w:r>
      <w:r w:rsidRPr="00BE0CEC">
        <w:rPr>
          <w:rFonts w:ascii="宋体" w:eastAsia="宋体" w:hAnsi="宋体" w:hint="eastAsia"/>
          <w:sz w:val="28"/>
          <w:szCs w:val="28"/>
          <w:u w:val="single"/>
        </w:rPr>
        <w:t>中</w:t>
      </w:r>
      <w:r w:rsidRPr="000F1F57">
        <w:rPr>
          <w:rFonts w:ascii="宋体" w:eastAsia="宋体" w:hAnsi="宋体" w:hint="eastAsia"/>
          <w:sz w:val="28"/>
          <w:szCs w:val="28"/>
          <w:u w:val="single"/>
        </w:rPr>
        <w:t>“</w:t>
      </w:r>
      <w:r w:rsidRPr="000F1F57">
        <w:rPr>
          <w:rFonts w:ascii="宋体" w:eastAsia="宋体" w:hAnsi="宋体"/>
          <w:sz w:val="28"/>
          <w:szCs w:val="28"/>
          <w:u w:val="single"/>
        </w:rPr>
        <w:t>#8.3试剂通道数量（单模块）≥50个”</w:t>
      </w:r>
      <w:r>
        <w:rPr>
          <w:rFonts w:ascii="宋体" w:eastAsia="宋体" w:hAnsi="宋体" w:hint="eastAsia"/>
          <w:sz w:val="28"/>
          <w:szCs w:val="28"/>
          <w:u w:val="single"/>
        </w:rPr>
        <w:t>更正</w:t>
      </w:r>
      <w:r w:rsidRPr="000F1F57">
        <w:rPr>
          <w:rFonts w:ascii="宋体" w:eastAsia="宋体" w:hAnsi="宋体"/>
          <w:sz w:val="28"/>
          <w:szCs w:val="28"/>
          <w:u w:val="single"/>
        </w:rPr>
        <w:t>为“#8.3试剂通道数量（单模块）≥48个”。</w:t>
      </w:r>
    </w:p>
    <w:p w:rsidR="000F1F57" w:rsidRDefault="000F1F57" w:rsidP="000F1F57">
      <w:pPr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  <w:u w:val="single"/>
        </w:rPr>
        <w:t>（五）</w:t>
      </w:r>
      <w:r w:rsidRPr="00BE0CEC">
        <w:rPr>
          <w:rFonts w:ascii="宋体" w:eastAsia="宋体" w:hAnsi="宋体" w:hint="eastAsia"/>
          <w:sz w:val="28"/>
          <w:szCs w:val="28"/>
          <w:u w:val="single"/>
        </w:rPr>
        <w:t>原招标文件第</w:t>
      </w:r>
      <w:r>
        <w:rPr>
          <w:rFonts w:ascii="宋体" w:eastAsia="宋体" w:hAnsi="宋体" w:hint="eastAsia"/>
          <w:sz w:val="28"/>
          <w:szCs w:val="28"/>
          <w:u w:val="single"/>
        </w:rPr>
        <w:t>六</w:t>
      </w:r>
      <w:r w:rsidRPr="00BE0CEC">
        <w:rPr>
          <w:rFonts w:ascii="宋体" w:eastAsia="宋体" w:hAnsi="宋体" w:hint="eastAsia"/>
          <w:sz w:val="28"/>
          <w:szCs w:val="28"/>
          <w:u w:val="single"/>
        </w:rPr>
        <w:t>章</w:t>
      </w:r>
      <w:r>
        <w:rPr>
          <w:rFonts w:ascii="宋体" w:eastAsia="宋体" w:hAnsi="宋体" w:hint="eastAsia"/>
          <w:sz w:val="28"/>
          <w:szCs w:val="28"/>
          <w:u w:val="single"/>
        </w:rPr>
        <w:t>采购需求</w:t>
      </w:r>
      <w:r w:rsidRPr="00BE0CEC">
        <w:rPr>
          <w:rFonts w:ascii="宋体" w:eastAsia="宋体" w:hAnsi="宋体" w:hint="eastAsia"/>
          <w:sz w:val="28"/>
          <w:szCs w:val="28"/>
          <w:u w:val="single"/>
        </w:rPr>
        <w:t>中</w:t>
      </w:r>
      <w:r w:rsidRPr="000F1F57">
        <w:rPr>
          <w:rFonts w:ascii="宋体" w:eastAsia="宋体" w:hAnsi="宋体" w:hint="eastAsia"/>
          <w:sz w:val="28"/>
          <w:szCs w:val="28"/>
          <w:u w:val="single"/>
        </w:rPr>
        <w:t>“</w:t>
      </w:r>
      <w:r w:rsidRPr="000F1F57">
        <w:rPr>
          <w:rFonts w:ascii="宋体" w:eastAsia="宋体" w:hAnsi="宋体"/>
          <w:sz w:val="28"/>
          <w:szCs w:val="28"/>
          <w:u w:val="single"/>
        </w:rPr>
        <w:t>#8.7仪器可开展免疫项目：性激素、甲状腺激素、贫血、肿瘤标志物、心肌标志物等还应包括：AMH、硫酸脱氢表雄酮、性激素结合球蛋白、EPO、内因子抗体以及P2PSA等特殊项目”</w:t>
      </w:r>
      <w:r>
        <w:rPr>
          <w:rFonts w:ascii="宋体" w:eastAsia="宋体" w:hAnsi="宋体" w:hint="eastAsia"/>
          <w:sz w:val="28"/>
          <w:szCs w:val="28"/>
          <w:u w:val="single"/>
        </w:rPr>
        <w:t>更正</w:t>
      </w:r>
      <w:r w:rsidRPr="000F1F57">
        <w:rPr>
          <w:rFonts w:ascii="宋体" w:eastAsia="宋体" w:hAnsi="宋体"/>
          <w:sz w:val="28"/>
          <w:szCs w:val="28"/>
          <w:u w:val="single"/>
        </w:rPr>
        <w:t>为“#8.7仪器可开展免疫项目：性激素、甲状腺激素、贫血、肿瘤标志物、心肌标志物等还应包括：AMH、硫酸脱氢表雄酮、性激素结合球蛋白等特殊项目”。</w:t>
      </w:r>
    </w:p>
    <w:p w:rsidR="000F1F57" w:rsidRDefault="000F1F57" w:rsidP="000F1F57">
      <w:pPr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  <w:u w:val="single"/>
        </w:rPr>
        <w:t>（六）</w:t>
      </w:r>
      <w:r w:rsidR="00F85557">
        <w:rPr>
          <w:rFonts w:ascii="宋体" w:eastAsia="宋体" w:hAnsi="宋体" w:hint="eastAsia"/>
          <w:sz w:val="28"/>
          <w:szCs w:val="28"/>
          <w:u w:val="single"/>
        </w:rPr>
        <w:t>删除</w:t>
      </w:r>
      <w:r w:rsidRPr="00BE0CEC">
        <w:rPr>
          <w:rFonts w:ascii="宋体" w:eastAsia="宋体" w:hAnsi="宋体" w:hint="eastAsia"/>
          <w:sz w:val="28"/>
          <w:szCs w:val="28"/>
          <w:u w:val="single"/>
        </w:rPr>
        <w:t>原招标文件第</w:t>
      </w:r>
      <w:r>
        <w:rPr>
          <w:rFonts w:ascii="宋体" w:eastAsia="宋体" w:hAnsi="宋体" w:hint="eastAsia"/>
          <w:sz w:val="28"/>
          <w:szCs w:val="28"/>
          <w:u w:val="single"/>
        </w:rPr>
        <w:t>六</w:t>
      </w:r>
      <w:r w:rsidRPr="00BE0CEC">
        <w:rPr>
          <w:rFonts w:ascii="宋体" w:eastAsia="宋体" w:hAnsi="宋体" w:hint="eastAsia"/>
          <w:sz w:val="28"/>
          <w:szCs w:val="28"/>
          <w:u w:val="single"/>
        </w:rPr>
        <w:t>章</w:t>
      </w:r>
      <w:r>
        <w:rPr>
          <w:rFonts w:ascii="宋体" w:eastAsia="宋体" w:hAnsi="宋体" w:hint="eastAsia"/>
          <w:sz w:val="28"/>
          <w:szCs w:val="28"/>
          <w:u w:val="single"/>
        </w:rPr>
        <w:t>采购需求</w:t>
      </w:r>
      <w:r w:rsidRPr="00BE0CEC">
        <w:rPr>
          <w:rFonts w:ascii="宋体" w:eastAsia="宋体" w:hAnsi="宋体" w:hint="eastAsia"/>
          <w:sz w:val="28"/>
          <w:szCs w:val="28"/>
          <w:u w:val="single"/>
        </w:rPr>
        <w:t>中</w:t>
      </w:r>
      <w:r w:rsidR="00F85557" w:rsidRPr="00F85557">
        <w:rPr>
          <w:rFonts w:ascii="宋体" w:eastAsia="宋体" w:hAnsi="宋体" w:hint="eastAsia"/>
          <w:sz w:val="28"/>
          <w:szCs w:val="28"/>
          <w:u w:val="single"/>
        </w:rPr>
        <w:t>“</w:t>
      </w:r>
      <w:r w:rsidR="00F85557" w:rsidRPr="00F85557">
        <w:rPr>
          <w:rFonts w:ascii="宋体" w:eastAsia="宋体" w:hAnsi="宋体"/>
          <w:sz w:val="28"/>
          <w:szCs w:val="28"/>
          <w:u w:val="single"/>
        </w:rPr>
        <w:t>8.13超声波+缓冲液清洗试剂探针”</w:t>
      </w:r>
    </w:p>
    <w:p w:rsidR="00C61380" w:rsidRDefault="00C61380" w:rsidP="000F1F57">
      <w:pPr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  <w:u w:val="single"/>
        </w:rPr>
        <w:t>（七）</w:t>
      </w:r>
      <w:r w:rsidRPr="00C61380">
        <w:rPr>
          <w:rFonts w:ascii="宋体" w:eastAsia="宋体" w:hAnsi="宋体" w:hint="eastAsia"/>
          <w:sz w:val="28"/>
          <w:szCs w:val="28"/>
          <w:u w:val="single"/>
        </w:rPr>
        <w:t>投标时间</w:t>
      </w:r>
      <w:r>
        <w:rPr>
          <w:rFonts w:ascii="宋体" w:eastAsia="宋体" w:hAnsi="宋体" w:hint="eastAsia"/>
          <w:sz w:val="28"/>
          <w:szCs w:val="28"/>
          <w:u w:val="single"/>
        </w:rPr>
        <w:t>更正为：</w:t>
      </w:r>
      <w:r w:rsidRPr="00C61380">
        <w:rPr>
          <w:rFonts w:ascii="宋体" w:eastAsia="宋体" w:hAnsi="宋体"/>
          <w:sz w:val="28"/>
          <w:szCs w:val="28"/>
          <w:u w:val="single"/>
        </w:rPr>
        <w:t>2021年12月</w:t>
      </w:r>
      <w:r>
        <w:rPr>
          <w:rFonts w:ascii="宋体" w:eastAsia="宋体" w:hAnsi="宋体"/>
          <w:sz w:val="28"/>
          <w:szCs w:val="28"/>
          <w:u w:val="single"/>
        </w:rPr>
        <w:t>30</w:t>
      </w:r>
      <w:r w:rsidRPr="00C61380">
        <w:rPr>
          <w:rFonts w:ascii="宋体" w:eastAsia="宋体" w:hAnsi="宋体"/>
          <w:sz w:val="28"/>
          <w:szCs w:val="28"/>
          <w:u w:val="single"/>
        </w:rPr>
        <w:t>日下午13:30—14:00（北京时间），逾期送达或不符合规定的投标文件恕不接受。</w:t>
      </w:r>
    </w:p>
    <w:p w:rsidR="00C61380" w:rsidRPr="00BE0CEC" w:rsidRDefault="00C61380" w:rsidP="000F1F57">
      <w:pPr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  <w:u w:val="single"/>
        </w:rPr>
        <w:t>（八）</w:t>
      </w:r>
      <w:r w:rsidRPr="00C61380">
        <w:rPr>
          <w:rFonts w:ascii="宋体" w:eastAsia="宋体" w:hAnsi="宋体" w:hint="eastAsia"/>
          <w:sz w:val="28"/>
          <w:szCs w:val="28"/>
          <w:u w:val="single"/>
        </w:rPr>
        <w:t>投标截止时间、开标时间</w:t>
      </w:r>
      <w:r>
        <w:rPr>
          <w:rFonts w:ascii="宋体" w:eastAsia="宋体" w:hAnsi="宋体" w:hint="eastAsia"/>
          <w:sz w:val="28"/>
          <w:szCs w:val="28"/>
          <w:u w:val="single"/>
        </w:rPr>
        <w:t>更正为：</w:t>
      </w:r>
      <w:r w:rsidRPr="00C61380">
        <w:rPr>
          <w:rFonts w:ascii="宋体" w:eastAsia="宋体" w:hAnsi="宋体"/>
          <w:sz w:val="28"/>
          <w:szCs w:val="28"/>
          <w:u w:val="single"/>
        </w:rPr>
        <w:t>2021年12月</w:t>
      </w:r>
      <w:r>
        <w:rPr>
          <w:rFonts w:ascii="宋体" w:eastAsia="宋体" w:hAnsi="宋体"/>
          <w:sz w:val="28"/>
          <w:szCs w:val="28"/>
          <w:u w:val="single"/>
        </w:rPr>
        <w:t>30</w:t>
      </w:r>
      <w:r w:rsidRPr="00C61380">
        <w:rPr>
          <w:rFonts w:ascii="宋体" w:eastAsia="宋体" w:hAnsi="宋体"/>
          <w:sz w:val="28"/>
          <w:szCs w:val="28"/>
          <w:u w:val="single"/>
        </w:rPr>
        <w:t>日下午14:00（北京时间）。</w:t>
      </w:r>
      <w:bookmarkStart w:id="9" w:name="_GoBack"/>
      <w:bookmarkEnd w:id="9"/>
    </w:p>
    <w:p w:rsidR="00BE0CEC" w:rsidRPr="00BE0CEC" w:rsidRDefault="00BE0CEC" w:rsidP="00BE0CEC">
      <w:pPr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 w:rsidRPr="00BE0CEC">
        <w:rPr>
          <w:rFonts w:ascii="宋体" w:eastAsia="宋体" w:hAnsi="宋体" w:hint="eastAsia"/>
          <w:sz w:val="28"/>
          <w:szCs w:val="28"/>
          <w:u w:val="single"/>
        </w:rPr>
        <w:t>（</w:t>
      </w:r>
      <w:r w:rsidR="000F1F57">
        <w:rPr>
          <w:rFonts w:ascii="宋体" w:eastAsia="宋体" w:hAnsi="宋体" w:hint="eastAsia"/>
          <w:sz w:val="28"/>
          <w:szCs w:val="28"/>
          <w:u w:val="single"/>
        </w:rPr>
        <w:t>七</w:t>
      </w:r>
      <w:r w:rsidRPr="00BE0CEC">
        <w:rPr>
          <w:rFonts w:ascii="宋体" w:eastAsia="宋体" w:hAnsi="宋体" w:hint="eastAsia"/>
          <w:sz w:val="28"/>
          <w:szCs w:val="28"/>
          <w:u w:val="single"/>
        </w:rPr>
        <w:t>）其他事项不变。</w:t>
      </w:r>
    </w:p>
    <w:p w:rsidR="00BE0CEC" w:rsidRPr="00BE0CEC" w:rsidRDefault="00BE0CEC" w:rsidP="00BE0CEC">
      <w:pPr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 w:rsidRPr="00BE0CEC">
        <w:rPr>
          <w:rFonts w:ascii="宋体" w:eastAsia="宋体" w:hAnsi="宋体" w:hint="eastAsia"/>
          <w:sz w:val="28"/>
          <w:szCs w:val="28"/>
        </w:rPr>
        <w:t>更正日期：202</w:t>
      </w:r>
      <w:r w:rsidR="00F85557">
        <w:rPr>
          <w:rFonts w:ascii="宋体" w:eastAsia="宋体" w:hAnsi="宋体"/>
          <w:sz w:val="28"/>
          <w:szCs w:val="28"/>
        </w:rPr>
        <w:t>1</w:t>
      </w:r>
      <w:r w:rsidRPr="00BE0CEC">
        <w:rPr>
          <w:rFonts w:ascii="宋体" w:eastAsia="宋体" w:hAnsi="宋体" w:hint="eastAsia"/>
          <w:sz w:val="28"/>
          <w:szCs w:val="28"/>
        </w:rPr>
        <w:t>年</w:t>
      </w:r>
      <w:r w:rsidR="00F85557">
        <w:rPr>
          <w:rFonts w:ascii="宋体" w:eastAsia="宋体" w:hAnsi="宋体"/>
          <w:sz w:val="28"/>
          <w:szCs w:val="28"/>
        </w:rPr>
        <w:t>12</w:t>
      </w:r>
      <w:r w:rsidRPr="00BE0CEC">
        <w:rPr>
          <w:rFonts w:ascii="宋体" w:eastAsia="宋体" w:hAnsi="宋体" w:hint="eastAsia"/>
          <w:sz w:val="28"/>
          <w:szCs w:val="28"/>
        </w:rPr>
        <w:t>月</w:t>
      </w:r>
      <w:r w:rsidR="00F85557">
        <w:rPr>
          <w:rFonts w:ascii="宋体" w:eastAsia="宋体" w:hAnsi="宋体"/>
          <w:sz w:val="28"/>
          <w:szCs w:val="28"/>
        </w:rPr>
        <w:t>15</w:t>
      </w:r>
      <w:r w:rsidRPr="00BE0CEC">
        <w:rPr>
          <w:rFonts w:ascii="宋体" w:eastAsia="宋体" w:hAnsi="宋体" w:hint="eastAsia"/>
          <w:sz w:val="28"/>
          <w:szCs w:val="28"/>
        </w:rPr>
        <w:t>日</w:t>
      </w:r>
    </w:p>
    <w:p w:rsidR="00BE0CEC" w:rsidRPr="00BE0CEC" w:rsidRDefault="00BE0CEC" w:rsidP="00BE0CEC">
      <w:pPr>
        <w:pStyle w:val="2"/>
        <w:spacing w:line="360" w:lineRule="auto"/>
        <w:rPr>
          <w:rFonts w:ascii="宋体" w:eastAsia="宋体" w:hAnsi="宋体" w:cs="宋体"/>
          <w:b w:val="0"/>
          <w:sz w:val="28"/>
          <w:szCs w:val="28"/>
        </w:rPr>
      </w:pPr>
      <w:bookmarkStart w:id="10" w:name="_Toc35393647"/>
      <w:bookmarkStart w:id="11" w:name="_Toc35393816"/>
      <w:r w:rsidRPr="00BE0CEC">
        <w:rPr>
          <w:rFonts w:ascii="宋体" w:eastAsia="宋体" w:hAnsi="宋体" w:cs="宋体" w:hint="eastAsia"/>
          <w:b w:val="0"/>
          <w:sz w:val="28"/>
          <w:szCs w:val="28"/>
        </w:rPr>
        <w:t>三、其他补充事宜</w:t>
      </w:r>
      <w:bookmarkEnd w:id="10"/>
      <w:bookmarkEnd w:id="11"/>
    </w:p>
    <w:p w:rsidR="00BE0CEC" w:rsidRPr="00BE0CEC" w:rsidRDefault="00F85557" w:rsidP="00BE0CE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/</w:t>
      </w:r>
    </w:p>
    <w:p w:rsidR="00BE0CEC" w:rsidRPr="00BE0CEC" w:rsidRDefault="00BE0CEC" w:rsidP="00BE0CEC">
      <w:pPr>
        <w:pStyle w:val="2"/>
        <w:spacing w:line="360" w:lineRule="auto"/>
        <w:rPr>
          <w:rFonts w:ascii="宋体" w:eastAsia="宋体" w:hAnsi="宋体" w:cs="宋体"/>
          <w:b w:val="0"/>
          <w:sz w:val="28"/>
          <w:szCs w:val="28"/>
        </w:rPr>
      </w:pPr>
      <w:bookmarkStart w:id="12" w:name="_Toc28359106"/>
      <w:bookmarkStart w:id="13" w:name="_Toc28359029"/>
      <w:bookmarkStart w:id="14" w:name="_Toc35393648"/>
      <w:bookmarkStart w:id="15" w:name="_Toc35393817"/>
      <w:r w:rsidRPr="00BE0CEC">
        <w:rPr>
          <w:rFonts w:ascii="宋体" w:eastAsia="宋体" w:hAnsi="宋体" w:cs="宋体" w:hint="eastAsia"/>
          <w:b w:val="0"/>
          <w:sz w:val="28"/>
          <w:szCs w:val="28"/>
        </w:rPr>
        <w:lastRenderedPageBreak/>
        <w:t>四、凡对本次公告内容提出询问，请按以下方式联系。</w:t>
      </w:r>
      <w:bookmarkEnd w:id="12"/>
      <w:bookmarkEnd w:id="13"/>
      <w:bookmarkEnd w:id="14"/>
      <w:bookmarkEnd w:id="15"/>
    </w:p>
    <w:p w:rsidR="00BE0CEC" w:rsidRPr="00BE0CEC" w:rsidRDefault="00BE0CEC" w:rsidP="00BE0CEC">
      <w:pPr>
        <w:pStyle w:val="2"/>
        <w:spacing w:line="360" w:lineRule="auto"/>
        <w:ind w:leftChars="-32" w:left="-67" w:firstLineChars="200" w:firstLine="560"/>
        <w:rPr>
          <w:rFonts w:ascii="宋体" w:eastAsia="宋体" w:hAnsi="宋体" w:cs="宋体"/>
          <w:b w:val="0"/>
          <w:sz w:val="28"/>
          <w:szCs w:val="28"/>
        </w:rPr>
      </w:pPr>
      <w:bookmarkStart w:id="16" w:name="_Toc28359107"/>
      <w:bookmarkStart w:id="17" w:name="_Toc28359030"/>
      <w:bookmarkStart w:id="18" w:name="_Toc35393649"/>
      <w:bookmarkStart w:id="19" w:name="_Toc35393818"/>
      <w:r w:rsidRPr="00BE0CEC">
        <w:rPr>
          <w:rFonts w:ascii="宋体" w:eastAsia="宋体" w:hAnsi="宋体" w:cs="宋体" w:hint="eastAsia"/>
          <w:b w:val="0"/>
          <w:sz w:val="28"/>
          <w:szCs w:val="28"/>
        </w:rPr>
        <w:t>1.采购人信息</w:t>
      </w:r>
      <w:bookmarkEnd w:id="16"/>
      <w:bookmarkEnd w:id="17"/>
      <w:bookmarkEnd w:id="18"/>
      <w:bookmarkEnd w:id="19"/>
    </w:p>
    <w:p w:rsidR="00BE0CEC" w:rsidRPr="00BE0CEC" w:rsidRDefault="00BE0CEC" w:rsidP="00BE0CE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E0CEC">
        <w:rPr>
          <w:rFonts w:ascii="宋体" w:eastAsia="宋体" w:hAnsi="宋体" w:hint="eastAsia"/>
          <w:sz w:val="28"/>
          <w:szCs w:val="28"/>
        </w:rPr>
        <w:t>名    称：</w:t>
      </w:r>
      <w:r w:rsidR="00F85557" w:rsidRPr="00F85557">
        <w:rPr>
          <w:rFonts w:ascii="宋体" w:eastAsia="宋体" w:hAnsi="宋体" w:hint="eastAsia"/>
          <w:sz w:val="28"/>
          <w:szCs w:val="28"/>
          <w:u w:val="single"/>
        </w:rPr>
        <w:t>北京市昌平区医院</w:t>
      </w:r>
    </w:p>
    <w:p w:rsidR="00BE0CEC" w:rsidRPr="00BE0CEC" w:rsidRDefault="00BE0CEC" w:rsidP="00BE0CEC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E0CEC">
        <w:rPr>
          <w:rFonts w:ascii="宋体" w:eastAsia="宋体" w:hAnsi="宋体" w:hint="eastAsia"/>
          <w:sz w:val="28"/>
          <w:szCs w:val="28"/>
        </w:rPr>
        <w:t>地    址：</w:t>
      </w:r>
      <w:r w:rsidR="00F85557" w:rsidRPr="00F85557">
        <w:rPr>
          <w:rFonts w:ascii="宋体" w:eastAsia="宋体" w:hAnsi="宋体" w:hint="eastAsia"/>
          <w:sz w:val="28"/>
          <w:szCs w:val="28"/>
          <w:u w:val="single"/>
        </w:rPr>
        <w:t>北京市昌平区鼓楼北街</w:t>
      </w:r>
      <w:r w:rsidR="00F85557" w:rsidRPr="00F85557">
        <w:rPr>
          <w:rFonts w:ascii="宋体" w:eastAsia="宋体" w:hAnsi="宋体"/>
          <w:sz w:val="28"/>
          <w:szCs w:val="28"/>
          <w:u w:val="single"/>
        </w:rPr>
        <w:t>9号</w:t>
      </w:r>
    </w:p>
    <w:p w:rsidR="00BE0CEC" w:rsidRPr="00BE0CEC" w:rsidRDefault="00BE0CEC" w:rsidP="00BE0CEC">
      <w:pPr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 w:rsidRPr="00BE0CEC">
        <w:rPr>
          <w:rFonts w:ascii="宋体" w:eastAsia="宋体" w:hAnsi="宋体" w:hint="eastAsia"/>
          <w:sz w:val="28"/>
          <w:szCs w:val="28"/>
        </w:rPr>
        <w:t>联系方式：</w:t>
      </w:r>
      <w:r w:rsidR="00F85557" w:rsidRPr="00F85557">
        <w:rPr>
          <w:rFonts w:ascii="宋体" w:eastAsia="宋体" w:hAnsi="宋体" w:hint="eastAsia"/>
          <w:sz w:val="28"/>
          <w:szCs w:val="28"/>
          <w:u w:val="single"/>
        </w:rPr>
        <w:t>宋科长</w:t>
      </w:r>
      <w:r w:rsidRPr="00BE0CEC">
        <w:rPr>
          <w:rFonts w:ascii="宋体" w:eastAsia="宋体" w:hAnsi="宋体" w:hint="eastAsia"/>
          <w:sz w:val="28"/>
          <w:szCs w:val="28"/>
          <w:u w:val="single"/>
        </w:rPr>
        <w:t>，</w:t>
      </w:r>
      <w:r w:rsidR="00F85557" w:rsidRPr="00F85557">
        <w:rPr>
          <w:rFonts w:ascii="宋体" w:eastAsia="宋体" w:hAnsi="宋体"/>
          <w:sz w:val="28"/>
          <w:szCs w:val="28"/>
          <w:u w:val="single"/>
        </w:rPr>
        <w:t>010-69742328</w:t>
      </w:r>
    </w:p>
    <w:p w:rsidR="00BE0CEC" w:rsidRPr="00BE0CEC" w:rsidRDefault="00BE0CEC" w:rsidP="00BE0CEC">
      <w:pPr>
        <w:rPr>
          <w:rFonts w:ascii="宋体" w:eastAsia="宋体" w:hAnsi="宋体"/>
          <w:sz w:val="28"/>
          <w:szCs w:val="28"/>
          <w:u w:val="single"/>
        </w:rPr>
      </w:pPr>
    </w:p>
    <w:p w:rsidR="00BE0CEC" w:rsidRPr="00BE0CEC" w:rsidRDefault="00BE0CEC" w:rsidP="00BE0CEC">
      <w:pPr>
        <w:pStyle w:val="2"/>
        <w:spacing w:line="360" w:lineRule="auto"/>
        <w:ind w:leftChars="-32" w:left="-67" w:firstLineChars="200" w:firstLine="560"/>
        <w:rPr>
          <w:rFonts w:ascii="宋体" w:eastAsia="宋体" w:hAnsi="宋体" w:cs="宋体"/>
          <w:b w:val="0"/>
          <w:sz w:val="28"/>
          <w:szCs w:val="28"/>
        </w:rPr>
      </w:pPr>
      <w:bookmarkStart w:id="20" w:name="_Toc28359108"/>
      <w:bookmarkStart w:id="21" w:name="_Toc28359031"/>
      <w:bookmarkStart w:id="22" w:name="_Toc35393650"/>
      <w:bookmarkStart w:id="23" w:name="_Toc35393819"/>
      <w:r w:rsidRPr="00BE0CEC">
        <w:rPr>
          <w:rFonts w:ascii="宋体" w:eastAsia="宋体" w:hAnsi="宋体" w:cs="宋体" w:hint="eastAsia"/>
          <w:b w:val="0"/>
          <w:sz w:val="28"/>
          <w:szCs w:val="28"/>
        </w:rPr>
        <w:t>2</w:t>
      </w:r>
      <w:r w:rsidRPr="00BE0CEC">
        <w:rPr>
          <w:rFonts w:ascii="宋体" w:eastAsia="宋体" w:hAnsi="宋体" w:cs="宋体"/>
          <w:b w:val="0"/>
          <w:sz w:val="28"/>
          <w:szCs w:val="28"/>
        </w:rPr>
        <w:t>.</w:t>
      </w:r>
      <w:r w:rsidRPr="00BE0CEC">
        <w:rPr>
          <w:rFonts w:ascii="宋体" w:eastAsia="宋体" w:hAnsi="宋体" w:cs="宋体" w:hint="eastAsia"/>
          <w:b w:val="0"/>
          <w:sz w:val="28"/>
          <w:szCs w:val="28"/>
        </w:rPr>
        <w:t>采购代理机构信息</w:t>
      </w:r>
      <w:bookmarkEnd w:id="20"/>
      <w:bookmarkEnd w:id="21"/>
      <w:bookmarkEnd w:id="22"/>
      <w:bookmarkEnd w:id="23"/>
    </w:p>
    <w:p w:rsidR="00BE0CEC" w:rsidRPr="00BE0CEC" w:rsidRDefault="00BE0CEC" w:rsidP="00BE0CEC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bookmarkStart w:id="24" w:name="_Toc28359109"/>
      <w:bookmarkStart w:id="25" w:name="_Toc28359032"/>
      <w:r w:rsidRPr="00BE0CEC">
        <w:rPr>
          <w:rFonts w:ascii="宋体" w:eastAsia="宋体" w:hAnsi="宋体" w:hint="eastAsia"/>
          <w:sz w:val="28"/>
          <w:szCs w:val="28"/>
        </w:rPr>
        <w:t>名 称：</w:t>
      </w:r>
      <w:r w:rsidRPr="00BE0CEC">
        <w:rPr>
          <w:rFonts w:ascii="宋体" w:eastAsia="宋体" w:hAnsi="宋体" w:hint="eastAsia"/>
          <w:sz w:val="28"/>
          <w:szCs w:val="28"/>
          <w:u w:val="single"/>
        </w:rPr>
        <w:t>中天信远国际招投标咨询（北京）有限公司</w:t>
      </w:r>
    </w:p>
    <w:p w:rsidR="00BE0CEC" w:rsidRPr="00BE0CEC" w:rsidRDefault="00BE0CEC" w:rsidP="00BE0CEC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BE0CEC">
        <w:rPr>
          <w:rFonts w:ascii="宋体" w:eastAsia="宋体" w:hAnsi="宋体" w:hint="eastAsia"/>
          <w:sz w:val="28"/>
          <w:szCs w:val="28"/>
        </w:rPr>
        <w:t>地　址：</w:t>
      </w:r>
      <w:r w:rsidRPr="00BE0CEC">
        <w:rPr>
          <w:rFonts w:ascii="宋体" w:eastAsia="宋体" w:hAnsi="宋体" w:hint="eastAsia"/>
          <w:sz w:val="28"/>
          <w:szCs w:val="28"/>
          <w:u w:val="single"/>
        </w:rPr>
        <w:t>北京市朝阳区南磨房路3</w:t>
      </w:r>
      <w:r w:rsidRPr="00BE0CEC">
        <w:rPr>
          <w:rFonts w:ascii="宋体" w:eastAsia="宋体" w:hAnsi="宋体"/>
          <w:sz w:val="28"/>
          <w:szCs w:val="28"/>
          <w:u w:val="single"/>
        </w:rPr>
        <w:t>7</w:t>
      </w:r>
      <w:r w:rsidRPr="00BE0CEC">
        <w:rPr>
          <w:rFonts w:ascii="宋体" w:eastAsia="宋体" w:hAnsi="宋体" w:hint="eastAsia"/>
          <w:sz w:val="28"/>
          <w:szCs w:val="28"/>
          <w:u w:val="single"/>
        </w:rPr>
        <w:t>号华腾北搪商务大厦1</w:t>
      </w:r>
      <w:r w:rsidRPr="00BE0CEC">
        <w:rPr>
          <w:rFonts w:ascii="宋体" w:eastAsia="宋体" w:hAnsi="宋体"/>
          <w:sz w:val="28"/>
          <w:szCs w:val="28"/>
          <w:u w:val="single"/>
        </w:rPr>
        <w:t>1</w:t>
      </w:r>
      <w:r w:rsidRPr="00BE0CEC">
        <w:rPr>
          <w:rFonts w:ascii="宋体" w:eastAsia="宋体" w:hAnsi="宋体" w:hint="eastAsia"/>
          <w:sz w:val="28"/>
          <w:szCs w:val="28"/>
          <w:u w:val="single"/>
        </w:rPr>
        <w:t>层1112室</w:t>
      </w:r>
    </w:p>
    <w:p w:rsidR="00BE0CEC" w:rsidRPr="00BE0CEC" w:rsidRDefault="00BE0CEC" w:rsidP="00BE0CEC">
      <w:pPr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 w:rsidRPr="00BE0CEC">
        <w:rPr>
          <w:rFonts w:ascii="宋体" w:eastAsia="宋体" w:hAnsi="宋体" w:hint="eastAsia"/>
          <w:sz w:val="28"/>
          <w:szCs w:val="28"/>
        </w:rPr>
        <w:t>联系方式：</w:t>
      </w:r>
      <w:r w:rsidRPr="00BE0CEC">
        <w:rPr>
          <w:rFonts w:ascii="宋体" w:eastAsia="宋体" w:hAnsi="宋体" w:hint="eastAsia"/>
          <w:sz w:val="28"/>
          <w:szCs w:val="28"/>
          <w:u w:val="single"/>
        </w:rPr>
        <w:t>李卓原，</w:t>
      </w:r>
      <w:r w:rsidRPr="00BE0CEC">
        <w:rPr>
          <w:rFonts w:ascii="宋体" w:eastAsia="宋体" w:hAnsi="宋体"/>
          <w:sz w:val="28"/>
          <w:szCs w:val="28"/>
          <w:u w:val="single"/>
        </w:rPr>
        <w:t>010-51909015</w:t>
      </w:r>
    </w:p>
    <w:p w:rsidR="00BE0CEC" w:rsidRPr="00BE0CEC" w:rsidRDefault="00BE0CEC" w:rsidP="00BE0CEC">
      <w:pPr>
        <w:pStyle w:val="2"/>
        <w:spacing w:line="360" w:lineRule="auto"/>
        <w:ind w:leftChars="-32" w:left="-67" w:firstLineChars="200" w:firstLine="560"/>
        <w:rPr>
          <w:rFonts w:ascii="宋体" w:eastAsia="宋体" w:hAnsi="宋体" w:cs="宋体"/>
          <w:b w:val="0"/>
          <w:sz w:val="28"/>
          <w:szCs w:val="28"/>
        </w:rPr>
      </w:pPr>
      <w:bookmarkStart w:id="26" w:name="_Toc35393651"/>
      <w:bookmarkStart w:id="27" w:name="_Toc35393820"/>
      <w:r w:rsidRPr="00BE0CEC">
        <w:rPr>
          <w:rFonts w:ascii="宋体" w:eastAsia="宋体" w:hAnsi="宋体" w:cs="宋体" w:hint="eastAsia"/>
          <w:b w:val="0"/>
          <w:sz w:val="28"/>
          <w:szCs w:val="28"/>
        </w:rPr>
        <w:t>3.项目联系方式</w:t>
      </w:r>
      <w:bookmarkEnd w:id="24"/>
      <w:bookmarkEnd w:id="25"/>
      <w:bookmarkEnd w:id="26"/>
      <w:bookmarkEnd w:id="27"/>
    </w:p>
    <w:p w:rsidR="00BE0CEC" w:rsidRPr="00BE0CEC" w:rsidRDefault="00BE0CEC" w:rsidP="00BE0CEC">
      <w:pPr>
        <w:pStyle w:val="a7"/>
        <w:spacing w:line="360" w:lineRule="auto"/>
        <w:ind w:firstLineChars="200" w:firstLine="560"/>
        <w:rPr>
          <w:rFonts w:eastAsia="宋体" w:hAnsi="宋体"/>
          <w:sz w:val="28"/>
          <w:szCs w:val="28"/>
        </w:rPr>
      </w:pPr>
      <w:r w:rsidRPr="00BE0CEC">
        <w:rPr>
          <w:rFonts w:eastAsia="宋体" w:hAnsi="宋体" w:hint="eastAsia"/>
          <w:sz w:val="28"/>
          <w:szCs w:val="28"/>
        </w:rPr>
        <w:t>项目联系人：李卓原</w:t>
      </w:r>
    </w:p>
    <w:p w:rsidR="00BE0CEC" w:rsidRPr="00BE0CEC" w:rsidRDefault="00BE0CEC" w:rsidP="00BE0CEC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  <w:u w:val="single"/>
        </w:rPr>
      </w:pPr>
      <w:r w:rsidRPr="00BE0CEC">
        <w:rPr>
          <w:rFonts w:ascii="宋体" w:eastAsia="宋体" w:hAnsi="宋体" w:hint="eastAsia"/>
          <w:sz w:val="28"/>
          <w:szCs w:val="28"/>
        </w:rPr>
        <w:t>电　　 话：</w:t>
      </w:r>
      <w:r w:rsidRPr="00BE0CEC">
        <w:rPr>
          <w:rFonts w:ascii="宋体" w:eastAsia="宋体" w:hAnsi="宋体"/>
          <w:sz w:val="28"/>
          <w:szCs w:val="28"/>
          <w:u w:val="single"/>
        </w:rPr>
        <w:t xml:space="preserve"> 010-51909015</w:t>
      </w:r>
    </w:p>
    <w:p w:rsidR="0025377E" w:rsidRPr="00BE0CEC" w:rsidRDefault="0025377E" w:rsidP="00BE0CEC">
      <w:pPr>
        <w:rPr>
          <w:rFonts w:ascii="宋体" w:eastAsia="宋体" w:hAnsi="宋体"/>
        </w:rPr>
      </w:pPr>
    </w:p>
    <w:sectPr w:rsidR="0025377E" w:rsidRPr="00BE0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5AE" w:rsidRDefault="000715AE" w:rsidP="00BE0CEC">
      <w:r>
        <w:separator/>
      </w:r>
    </w:p>
  </w:endnote>
  <w:endnote w:type="continuationSeparator" w:id="0">
    <w:p w:rsidR="000715AE" w:rsidRDefault="000715AE" w:rsidP="00BE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5AE" w:rsidRDefault="000715AE" w:rsidP="00BE0CEC">
      <w:r>
        <w:separator/>
      </w:r>
    </w:p>
  </w:footnote>
  <w:footnote w:type="continuationSeparator" w:id="0">
    <w:p w:rsidR="000715AE" w:rsidRDefault="000715AE" w:rsidP="00BE0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B6"/>
    <w:rsid w:val="000715AE"/>
    <w:rsid w:val="000F1F57"/>
    <w:rsid w:val="0025377E"/>
    <w:rsid w:val="006F51B6"/>
    <w:rsid w:val="00780D35"/>
    <w:rsid w:val="007B5307"/>
    <w:rsid w:val="008A439D"/>
    <w:rsid w:val="00901C5E"/>
    <w:rsid w:val="00BE0CEC"/>
    <w:rsid w:val="00C61380"/>
    <w:rsid w:val="00F131A2"/>
    <w:rsid w:val="00F8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17C1E"/>
  <w15:chartTrackingRefBased/>
  <w15:docId w15:val="{C81C90CC-207B-48D3-BF75-73C53FE9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0CEC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BE0CEC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0C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0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0CE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BE0CE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BE0CEC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basedOn w:val="a"/>
    <w:link w:val="11"/>
    <w:qFormat/>
    <w:rsid w:val="00BE0CEC"/>
    <w:rPr>
      <w:rFonts w:ascii="宋体" w:hAnsi="Courier New"/>
    </w:rPr>
  </w:style>
  <w:style w:type="character" w:customStyle="1" w:styleId="a8">
    <w:name w:val="纯文本 字符"/>
    <w:basedOn w:val="a0"/>
    <w:uiPriority w:val="99"/>
    <w:semiHidden/>
    <w:rsid w:val="00BE0CEC"/>
    <w:rPr>
      <w:rFonts w:asciiTheme="minorEastAsia" w:hAnsi="Courier New" w:cs="Courier New"/>
    </w:rPr>
  </w:style>
  <w:style w:type="character" w:customStyle="1" w:styleId="11">
    <w:name w:val="纯文本 字符1"/>
    <w:basedOn w:val="a0"/>
    <w:link w:val="a7"/>
    <w:qFormat/>
    <w:rsid w:val="00BE0CEC"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Lzy</dc:creator>
  <cp:keywords/>
  <dc:description/>
  <cp:lastModifiedBy>Lzy</cp:lastModifiedBy>
  <cp:revision>5</cp:revision>
  <dcterms:created xsi:type="dcterms:W3CDTF">2020-06-23T02:51:00Z</dcterms:created>
  <dcterms:modified xsi:type="dcterms:W3CDTF">2021-12-15T03:53:00Z</dcterms:modified>
</cp:coreProperties>
</file>